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rPr>
          <w:rFonts w:hint="eastAsia" w:hAnsi="黑体" w:eastAsia="黑体"/>
        </w:rPr>
      </w:pPr>
      <w:r>
        <w:rPr>
          <w:rFonts w:hint="eastAsia" w:hAnsi="黑体" w:eastAsia="黑体"/>
        </w:rPr>
        <w:t>附件4</w:t>
      </w:r>
    </w:p>
    <w:p>
      <w:pPr>
        <w:overflowPunct w:val="0"/>
        <w:snapToGrid w:val="0"/>
        <w:spacing w:line="600" w:lineRule="exact"/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第三届郑州市青少年科技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教育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学术年会</w:t>
      </w:r>
    </w:p>
    <w:p>
      <w:pPr>
        <w:overflowPunct w:val="0"/>
        <w:snapToGrid w:val="0"/>
        <w:spacing w:line="600" w:lineRule="exact"/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科创项目式学习方案征集活动登记表</w:t>
      </w:r>
    </w:p>
    <w:bookmarkEnd w:id="0"/>
    <w:tbl>
      <w:tblPr>
        <w:tblStyle w:val="8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2315"/>
        <w:gridCol w:w="564"/>
        <w:gridCol w:w="850"/>
        <w:gridCol w:w="623"/>
        <w:gridCol w:w="1453"/>
        <w:gridCol w:w="168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方案名称</w:t>
            </w:r>
          </w:p>
        </w:tc>
        <w:tc>
          <w:tcPr>
            <w:tcW w:w="7486" w:type="dxa"/>
            <w:gridSpan w:val="6"/>
            <w:noWrap w:val="0"/>
            <w:vAlign w:val="center"/>
          </w:tcPr>
          <w:p>
            <w:pPr>
              <w:overflowPunct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负责人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2879" w:type="dxa"/>
            <w:gridSpan w:val="2"/>
            <w:noWrap w:val="0"/>
            <w:vAlign w:val="center"/>
          </w:tcPr>
          <w:p>
            <w:pPr>
              <w:overflowPunct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年龄</w:t>
            </w:r>
          </w:p>
        </w:tc>
        <w:tc>
          <w:tcPr>
            <w:tcW w:w="623" w:type="dxa"/>
            <w:noWrap w:val="0"/>
            <w:vAlign w:val="center"/>
          </w:tcPr>
          <w:p>
            <w:pPr>
              <w:overflowPunct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最高学历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overflowPunct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overflowPunct w:val="0"/>
              <w:snapToGrid w:val="0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工作单位</w:t>
            </w:r>
          </w:p>
        </w:tc>
        <w:tc>
          <w:tcPr>
            <w:tcW w:w="4352" w:type="dxa"/>
            <w:gridSpan w:val="4"/>
            <w:noWrap w:val="0"/>
            <w:vAlign w:val="center"/>
          </w:tcPr>
          <w:p>
            <w:pPr>
              <w:overflowPunct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是否是独著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overflowPunct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职    务</w:t>
            </w:r>
          </w:p>
        </w:tc>
        <w:tc>
          <w:tcPr>
            <w:tcW w:w="2879" w:type="dxa"/>
            <w:gridSpan w:val="2"/>
            <w:noWrap w:val="0"/>
            <w:vAlign w:val="center"/>
          </w:tcPr>
          <w:p>
            <w:pPr>
              <w:overflowPunct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3757" w:type="dxa"/>
            <w:gridSpan w:val="3"/>
            <w:noWrap w:val="0"/>
            <w:vAlign w:val="center"/>
          </w:tcPr>
          <w:p>
            <w:pPr>
              <w:overflowPunct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联系地址</w:t>
            </w:r>
          </w:p>
        </w:tc>
        <w:tc>
          <w:tcPr>
            <w:tcW w:w="7486" w:type="dxa"/>
            <w:gridSpan w:val="6"/>
            <w:noWrap w:val="0"/>
            <w:vAlign w:val="center"/>
          </w:tcPr>
          <w:p>
            <w:pPr>
              <w:overflowPunct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（邮编　　　　　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315" w:type="dxa"/>
            <w:noWrap w:val="0"/>
            <w:vAlign w:val="center"/>
          </w:tcPr>
          <w:p>
            <w:pPr>
              <w:overflowPunct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noWrap w:val="0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电子信箱</w:t>
            </w:r>
          </w:p>
        </w:tc>
        <w:tc>
          <w:tcPr>
            <w:tcW w:w="3757" w:type="dxa"/>
            <w:gridSpan w:val="3"/>
            <w:noWrap w:val="0"/>
            <w:vAlign w:val="center"/>
          </w:tcPr>
          <w:p>
            <w:pPr>
              <w:overflowPunct w:val="0"/>
              <w:snapToGrid w:val="0"/>
              <w:ind w:left="38" w:leftChars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overflowPunct w:val="0"/>
              <w:snapToGrid w:val="0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参与者姓名</w:t>
            </w:r>
          </w:p>
        </w:tc>
        <w:tc>
          <w:tcPr>
            <w:tcW w:w="7486" w:type="dxa"/>
            <w:gridSpan w:val="6"/>
            <w:noWrap w:val="0"/>
            <w:vAlign w:val="center"/>
          </w:tcPr>
          <w:p>
            <w:pPr>
              <w:overflowPunct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1.         2.            3.            4.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overflowPunct w:val="0"/>
              <w:snapToGrid w:val="0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方案形式</w:t>
            </w:r>
          </w:p>
          <w:p>
            <w:pPr>
              <w:overflowPunct w:val="0"/>
              <w:snapToGrid w:val="0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（请选择）</w:t>
            </w:r>
          </w:p>
        </w:tc>
        <w:tc>
          <w:tcPr>
            <w:tcW w:w="7486" w:type="dxa"/>
            <w:gridSpan w:val="6"/>
            <w:noWrap w:val="0"/>
            <w:vAlign w:val="center"/>
          </w:tcPr>
          <w:p>
            <w:pPr>
              <w:overflowPunct w:val="0"/>
              <w:snapToGrid w:val="0"/>
              <w:spacing w:line="360" w:lineRule="auto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1.PPT课件</w:t>
            </w:r>
          </w:p>
          <w:p>
            <w:pPr>
              <w:overflowPunct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2．短视频</w:t>
            </w:r>
          </w:p>
          <w:p>
            <w:pPr>
              <w:overflowPunct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3．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交互式课件</w:t>
            </w:r>
          </w:p>
          <w:p>
            <w:pPr>
              <w:overflowPunct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4．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单机版集成包</w:t>
            </w:r>
          </w:p>
          <w:p>
            <w:pPr>
              <w:overflowPunct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5．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在线版集成包</w:t>
            </w:r>
          </w:p>
          <w:p>
            <w:pPr>
              <w:overflowPunct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6．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其他（请注明）：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方案简介</w:t>
            </w:r>
          </w:p>
          <w:p>
            <w:pPr>
              <w:overflowPunct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6" w:type="dxa"/>
            <w:gridSpan w:val="6"/>
            <w:noWrap w:val="0"/>
            <w:vAlign w:val="top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（字数不超过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00字）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评</w:t>
            </w:r>
          </w:p>
          <w:p>
            <w:pPr>
              <w:overflowPunct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审</w:t>
            </w:r>
          </w:p>
          <w:p>
            <w:pPr>
              <w:overflowPunct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意</w:t>
            </w:r>
          </w:p>
          <w:p>
            <w:pPr>
              <w:overflowPunct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见</w:t>
            </w:r>
          </w:p>
        </w:tc>
        <w:tc>
          <w:tcPr>
            <w:tcW w:w="7486" w:type="dxa"/>
            <w:gridSpan w:val="6"/>
            <w:noWrap w:val="0"/>
            <w:vAlign w:val="top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overflowPunct w:val="0"/>
              <w:snapToGrid w:val="0"/>
              <w:ind w:firstLine="480" w:firstLineChars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经评审委员会评审，该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方案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被评为    等奖。</w:t>
            </w:r>
          </w:p>
          <w:p>
            <w:pPr>
              <w:overflowPunct w:val="0"/>
              <w:snapToGrid w:val="0"/>
              <w:ind w:firstLine="480" w:firstLineChars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overflowPunct w:val="0"/>
              <w:snapToGrid w:val="0"/>
              <w:ind w:firstLine="480" w:firstLineChars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overflowPunct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  <w:p>
            <w:pPr>
              <w:overflowPunct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overflowPunct w:val="0"/>
        <w:sectPr>
          <w:footerReference r:id="rId3" w:type="default"/>
          <w:pgSz w:w="11906" w:h="16838"/>
          <w:pgMar w:top="2268" w:right="1531" w:bottom="1814" w:left="1531" w:header="851" w:footer="1361" w:gutter="0"/>
          <w:cols w:space="720" w:num="1"/>
          <w:docGrid w:type="lines" w:linePitch="579" w:charSpace="0"/>
        </w:sectPr>
      </w:pPr>
    </w:p>
    <w:p>
      <w:pPr>
        <w:pBdr>
          <w:top w:val="single" w:color="auto" w:sz="4" w:space="1"/>
          <w:bottom w:val="single" w:color="auto" w:sz="4" w:space="1"/>
        </w:pBdr>
        <w:overflowPunct w:val="0"/>
        <w:jc w:val="center"/>
        <w:rPr>
          <w:rFonts w:hint="eastAsia" w:ascii="仿宋_GB2312" w:hAnsi="仿宋" w:cs="宋体"/>
          <w:color w:val="000000"/>
          <w:kern w:val="0"/>
          <w:sz w:val="24"/>
          <w:szCs w:val="24"/>
        </w:rPr>
      </w:pPr>
    </w:p>
    <w:sectPr>
      <w:footerReference r:id="rId4" w:type="default"/>
      <w:pgSz w:w="11906" w:h="16838"/>
      <w:pgMar w:top="2268" w:right="1531" w:bottom="1814" w:left="1531" w:header="851" w:footer="1020" w:gutter="0"/>
      <w:cols w:space="720" w:num="1"/>
      <w:docGrid w:type="lines" w:linePitch="5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小标宋">
    <w:altName w:val="方正小标宋_GBK"/>
    <w:panose1 w:val="02000500000000000000"/>
    <w:charset w:val="00"/>
    <w:family w:val="auto"/>
    <w:pitch w:val="default"/>
    <w:sig w:usb0="00000000" w:usb1="00000000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2"/>
        <w:rFonts w:ascii="Times New Roman" w:hAnsi="Times New Roman"/>
        <w:sz w:val="24"/>
        <w:szCs w:val="24"/>
      </w:rPr>
    </w:pPr>
    <w:r>
      <w:rPr>
        <w:rStyle w:val="12"/>
        <w:rFonts w:ascii="Times New Roman" w:hAnsi="Times New Roman"/>
        <w:sz w:val="24"/>
        <w:szCs w:val="24"/>
      </w:rPr>
      <w:t xml:space="preserve">— </w:t>
    </w:r>
    <w:r>
      <w:rPr>
        <w:rFonts w:ascii="Times New Roman" w:hAnsi="Times New Roman"/>
        <w:b/>
        <w:sz w:val="24"/>
        <w:szCs w:val="24"/>
      </w:rPr>
      <w:fldChar w:fldCharType="begin"/>
    </w:r>
    <w:r>
      <w:rPr>
        <w:rStyle w:val="12"/>
        <w:rFonts w:ascii="Times New Roman" w:hAnsi="Times New Roman"/>
        <w:b w:val="0"/>
        <w:sz w:val="24"/>
        <w:szCs w:val="24"/>
      </w:rPr>
      <w:instrText xml:space="preserve">PAGE  </w:instrText>
    </w:r>
    <w:r>
      <w:rPr>
        <w:rFonts w:ascii="Times New Roman" w:hAnsi="Times New Roman"/>
        <w:b/>
        <w:sz w:val="24"/>
        <w:szCs w:val="24"/>
      </w:rPr>
      <w:fldChar w:fldCharType="separate"/>
    </w:r>
    <w:r>
      <w:rPr>
        <w:rStyle w:val="12"/>
        <w:rFonts w:ascii="Times New Roman" w:hAnsi="Times New Roman"/>
        <w:b w:val="0"/>
        <w:sz w:val="24"/>
        <w:szCs w:val="24"/>
      </w:rPr>
      <w:t>11</w:t>
    </w:r>
    <w:r>
      <w:rPr>
        <w:rFonts w:ascii="Times New Roman" w:hAnsi="Times New Roman"/>
        <w:b/>
        <w:sz w:val="24"/>
        <w:szCs w:val="24"/>
      </w:rPr>
      <w:fldChar w:fldCharType="end"/>
    </w:r>
    <w:r>
      <w:rPr>
        <w:rStyle w:val="12"/>
        <w:rFonts w:ascii="Times New Roman" w:hAnsi="Times New Roman"/>
        <w:sz w:val="24"/>
        <w:szCs w:val="24"/>
      </w:rPr>
      <w:t xml:space="preserve"> —</w:t>
    </w:r>
  </w:p>
  <w:p>
    <w:pPr>
      <w:pStyle w:val="5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160"/>
  <w:drawingGridVerticalSpacing w:val="295"/>
  <w:displayHorizontalDrawingGridEvery w:val="1"/>
  <w:displayVerticalDrawingGridEvery w:val="2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4448"/>
    <w:rsid w:val="00042629"/>
    <w:rsid w:val="00072E29"/>
    <w:rsid w:val="00073373"/>
    <w:rsid w:val="00085918"/>
    <w:rsid w:val="00094D88"/>
    <w:rsid w:val="000A20EA"/>
    <w:rsid w:val="000B0069"/>
    <w:rsid w:val="000B0D38"/>
    <w:rsid w:val="000C71EC"/>
    <w:rsid w:val="000D3A65"/>
    <w:rsid w:val="0011552B"/>
    <w:rsid w:val="001A269E"/>
    <w:rsid w:val="001A6C7D"/>
    <w:rsid w:val="001B17B4"/>
    <w:rsid w:val="00245783"/>
    <w:rsid w:val="00296CA7"/>
    <w:rsid w:val="002A0C17"/>
    <w:rsid w:val="002E53A6"/>
    <w:rsid w:val="00331064"/>
    <w:rsid w:val="00382CA2"/>
    <w:rsid w:val="003832C9"/>
    <w:rsid w:val="00384882"/>
    <w:rsid w:val="003A4F63"/>
    <w:rsid w:val="00442648"/>
    <w:rsid w:val="004531B0"/>
    <w:rsid w:val="00467EA8"/>
    <w:rsid w:val="00496CC6"/>
    <w:rsid w:val="004A18DE"/>
    <w:rsid w:val="005261A6"/>
    <w:rsid w:val="005558B7"/>
    <w:rsid w:val="00582487"/>
    <w:rsid w:val="005C11C7"/>
    <w:rsid w:val="005F03A2"/>
    <w:rsid w:val="005F22E1"/>
    <w:rsid w:val="005F62B8"/>
    <w:rsid w:val="00646120"/>
    <w:rsid w:val="00651682"/>
    <w:rsid w:val="006618B1"/>
    <w:rsid w:val="006818D2"/>
    <w:rsid w:val="006B0793"/>
    <w:rsid w:val="006E2DBC"/>
    <w:rsid w:val="00710500"/>
    <w:rsid w:val="007142FA"/>
    <w:rsid w:val="00716D8D"/>
    <w:rsid w:val="007573FE"/>
    <w:rsid w:val="00757D30"/>
    <w:rsid w:val="007A4AC7"/>
    <w:rsid w:val="007A6358"/>
    <w:rsid w:val="007F6D80"/>
    <w:rsid w:val="00805838"/>
    <w:rsid w:val="008318E7"/>
    <w:rsid w:val="00837BA1"/>
    <w:rsid w:val="0084489D"/>
    <w:rsid w:val="0086531A"/>
    <w:rsid w:val="00880A7F"/>
    <w:rsid w:val="008E70C6"/>
    <w:rsid w:val="008F113C"/>
    <w:rsid w:val="0090504F"/>
    <w:rsid w:val="009652AC"/>
    <w:rsid w:val="00980C6E"/>
    <w:rsid w:val="009C6C02"/>
    <w:rsid w:val="009E0D86"/>
    <w:rsid w:val="00A13BCB"/>
    <w:rsid w:val="00A568AE"/>
    <w:rsid w:val="00AB1CE1"/>
    <w:rsid w:val="00AC4927"/>
    <w:rsid w:val="00AE61B7"/>
    <w:rsid w:val="00B44A1F"/>
    <w:rsid w:val="00B60637"/>
    <w:rsid w:val="00B739FD"/>
    <w:rsid w:val="00B77727"/>
    <w:rsid w:val="00B855B3"/>
    <w:rsid w:val="00BA51FB"/>
    <w:rsid w:val="00BB725C"/>
    <w:rsid w:val="00BD30A9"/>
    <w:rsid w:val="00BF3438"/>
    <w:rsid w:val="00C00008"/>
    <w:rsid w:val="00C26B6E"/>
    <w:rsid w:val="00C41B69"/>
    <w:rsid w:val="00C73D90"/>
    <w:rsid w:val="00C8088E"/>
    <w:rsid w:val="00CE01B1"/>
    <w:rsid w:val="00D26EB7"/>
    <w:rsid w:val="00D62878"/>
    <w:rsid w:val="00D83006"/>
    <w:rsid w:val="00D86906"/>
    <w:rsid w:val="00DD5723"/>
    <w:rsid w:val="00DF20E3"/>
    <w:rsid w:val="00E10B00"/>
    <w:rsid w:val="00E732CB"/>
    <w:rsid w:val="00E7646C"/>
    <w:rsid w:val="00EB0E43"/>
    <w:rsid w:val="00F02EB4"/>
    <w:rsid w:val="00F3621D"/>
    <w:rsid w:val="00F55733"/>
    <w:rsid w:val="00F86235"/>
    <w:rsid w:val="00F87359"/>
    <w:rsid w:val="00FA2BC7"/>
    <w:rsid w:val="00FC569D"/>
    <w:rsid w:val="00FE4A69"/>
    <w:rsid w:val="021A1542"/>
    <w:rsid w:val="0D2E6AD6"/>
    <w:rsid w:val="14D1687E"/>
    <w:rsid w:val="1A4E1778"/>
    <w:rsid w:val="33D1370E"/>
    <w:rsid w:val="3D994F52"/>
    <w:rsid w:val="3FAC1CD7"/>
    <w:rsid w:val="4EF24AD7"/>
    <w:rsid w:val="5F6FECB7"/>
    <w:rsid w:val="6CE54A3B"/>
    <w:rsid w:val="6CED1F1A"/>
    <w:rsid w:val="78547C78"/>
    <w:rsid w:val="7EEFE622"/>
    <w:rsid w:val="966520AC"/>
    <w:rsid w:val="9FEBF7AE"/>
    <w:rsid w:val="BEF519EF"/>
    <w:rsid w:val="EFEF9588"/>
    <w:rsid w:val="FEDED37E"/>
    <w:rsid w:val="FFF86A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10">
    <w:name w:val="Default Paragraph Font"/>
    <w:qFormat/>
    <w:uiPriority w:val="0"/>
    <w:rPr>
      <w:rFonts w:ascii="Calibri" w:hAnsi="Calibri" w:eastAsia="宋体" w:cs="Times New Roman"/>
    </w:rPr>
  </w:style>
  <w:style w:type="table" w:default="1" w:styleId="8">
    <w:name w:val="Normal Table"/>
    <w:qFormat/>
    <w:uiPriority w:val="0"/>
    <w:rPr>
      <w:rFonts w:ascii="Calibri" w:hAnsi="Calibri" w:eastAsia="宋体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21"/>
    <w:qFormat/>
    <w:uiPriority w:val="99"/>
    <w:pPr>
      <w:ind w:left="111"/>
    </w:pPr>
    <w:rPr>
      <w:rFonts w:ascii="仿宋" w:hAnsi="仿宋" w:eastAsia="仿宋" w:cs="仿宋"/>
      <w:szCs w:val="24"/>
      <w:lang w:val="zh-CN"/>
    </w:rPr>
  </w:style>
  <w:style w:type="paragraph" w:styleId="3">
    <w:name w:val="Date"/>
    <w:basedOn w:val="1"/>
    <w:next w:val="1"/>
    <w:link w:val="14"/>
    <w:qFormat/>
    <w:uiPriority w:val="0"/>
    <w:pPr>
      <w:ind w:left="100" w:leftChars="2500"/>
    </w:pPr>
    <w:rPr>
      <w:rFonts w:ascii="Times New Roman" w:hAnsi="Times New Roman" w:eastAsia="宋体" w:cs="Times New Roman"/>
    </w:rPr>
  </w:style>
  <w:style w:type="paragraph" w:styleId="4">
    <w:name w:val="Balloon Text"/>
    <w:basedOn w:val="1"/>
    <w:link w:val="15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5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6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rFonts w:ascii="Calibri" w:hAnsi="Calibri" w:eastAsia="宋体" w:cs="Times New Roman"/>
      <w:b/>
      <w:bCs/>
    </w:rPr>
  </w:style>
  <w:style w:type="character" w:styleId="12">
    <w:name w:val="page number"/>
    <w:qFormat/>
    <w:uiPriority w:val="0"/>
    <w:rPr>
      <w:rFonts w:ascii="仿宋_GB2312" w:hAnsi="Calibri" w:eastAsia="仿宋_GB2312" w:cs="Times New Roman"/>
      <w:b/>
      <w:sz w:val="32"/>
      <w:szCs w:val="32"/>
    </w:rPr>
  </w:style>
  <w:style w:type="character" w:styleId="13">
    <w:name w:val="Hyperlink"/>
    <w:qFormat/>
    <w:uiPriority w:val="0"/>
    <w:rPr>
      <w:rFonts w:ascii="Calibri" w:hAnsi="Calibri" w:eastAsia="宋体" w:cs="Times New Roman"/>
      <w:color w:val="0000FF"/>
      <w:u w:val="single"/>
    </w:rPr>
  </w:style>
  <w:style w:type="character" w:customStyle="1" w:styleId="14">
    <w:name w:val="日期 Char"/>
    <w:link w:val="3"/>
    <w:uiPriority w:val="0"/>
    <w:rPr>
      <w:rFonts w:ascii="Times New Roman" w:hAnsi="Times New Roman" w:eastAsia="仿宋_GB2312" w:cs="Times New Roman"/>
      <w:kern w:val="2"/>
      <w:sz w:val="32"/>
      <w:szCs w:val="22"/>
    </w:rPr>
  </w:style>
  <w:style w:type="character" w:customStyle="1" w:styleId="15">
    <w:name w:val="批注框文本 Char"/>
    <w:link w:val="4"/>
    <w:uiPriority w:val="0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16">
    <w:name w:val="页脚 Char1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7">
    <w:name w:val="页眉 Char"/>
    <w:link w:val="6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table" w:customStyle="1" w:styleId="18">
    <w:name w:val="网格型3"/>
    <w:basedOn w:val="8"/>
    <w:qFormat/>
    <w:uiPriority w:val="0"/>
    <w:pPr>
      <w:spacing w:beforeLines="50" w:line="312" w:lineRule="auto"/>
      <w:ind w:firstLine="200" w:firstLineChars="200"/>
    </w:pPr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页脚 Char"/>
    <w:qFormat/>
    <w:uiPriority w:val="0"/>
    <w:rPr>
      <w:rFonts w:ascii="Times New Roman" w:hAnsi="Times New Roman" w:eastAsia="宋体" w:cs="Times New Roman"/>
      <w:b/>
      <w:sz w:val="18"/>
      <w:szCs w:val="18"/>
    </w:rPr>
  </w:style>
  <w:style w:type="paragraph" w:customStyle="1" w:styleId="20">
    <w:name w:val=" Char1"/>
    <w:basedOn w:val="1"/>
    <w:qFormat/>
    <w:uiPriority w:val="0"/>
    <w:rPr>
      <w:rFonts w:ascii="仿宋_GB2312" w:hAnsi="Calibri" w:eastAsia="宋体" w:cs="Times New Roman"/>
      <w:b/>
      <w:szCs w:val="32"/>
    </w:rPr>
  </w:style>
  <w:style w:type="character" w:customStyle="1" w:styleId="21">
    <w:name w:val="正文文本 Char"/>
    <w:link w:val="2"/>
    <w:uiPriority w:val="99"/>
    <w:rPr>
      <w:rFonts w:ascii="仿宋" w:hAnsi="仿宋" w:eastAsia="仿宋" w:cs="仿宋"/>
      <w:kern w:val="2"/>
      <w:sz w:val="32"/>
      <w:szCs w:val="24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13</Pages>
  <Words>661</Words>
  <Characters>3770</Characters>
  <Lines>31</Lines>
  <Paragraphs>8</Paragraphs>
  <TotalTime>0</TotalTime>
  <ScaleCrop>false</ScaleCrop>
  <LinksUpToDate>false</LinksUpToDate>
  <CharactersWithSpaces>4423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2019-11-14T15:09:00Z</dcterms:created>
  <dc:creator>Administrator</dc:creator>
  <cp:lastModifiedBy>3181280</cp:lastModifiedBy>
  <cp:lastPrinted>2022-04-21T16:23:00Z</cp:lastPrinted>
  <dcterms:modified xsi:type="dcterms:W3CDTF">2022-07-15T15:52:13Z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2052-11.1.0.11664</vt:lpwstr>
  </property>
  <property fmtid="{D5CDD505-2E9C-101B-9397-08002B2CF9AE}" pid="3" name="ICV">
    <vt:lpwstr>7C53E160FDC04619A2D711E24E1BEF10</vt:lpwstr>
  </property>
</Properties>
</file>